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3D07C" w:themeColor="accent1" w:themeTint="99"/>
  <w:body>
    <w:p w14:paraId="741EA587" w14:textId="383037E1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066359B" wp14:editId="544479A9">
            <wp:simplePos x="0" y="0"/>
            <wp:positionH relativeFrom="margin">
              <wp:posOffset>4479925</wp:posOffset>
            </wp:positionH>
            <wp:positionV relativeFrom="paragraph">
              <wp:posOffset>67945</wp:posOffset>
            </wp:positionV>
            <wp:extent cx="1514475" cy="1424940"/>
            <wp:effectExtent l="0" t="0" r="9525" b="3810"/>
            <wp:wrapTight wrapText="bothSides">
              <wp:wrapPolygon edited="0">
                <wp:start x="0" y="0"/>
                <wp:lineTo x="0" y="21369"/>
                <wp:lineTo x="21464" y="21369"/>
                <wp:lineTo x="214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B7C47FD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3C3">
        <w:rPr>
          <w:b/>
          <w:sz w:val="32"/>
          <w:szCs w:val="32"/>
        </w:rPr>
        <w:t>1</w:t>
      </w:r>
      <w:r w:rsidR="00FA3CE5">
        <w:rPr>
          <w:b/>
          <w:sz w:val="32"/>
          <w:szCs w:val="32"/>
        </w:rPr>
        <w:t>5</w:t>
      </w:r>
      <w:r w:rsidR="00C90CE6" w:rsidRPr="0049477E">
        <w:rPr>
          <w:b/>
          <w:sz w:val="32"/>
          <w:szCs w:val="32"/>
        </w:rPr>
        <w:t xml:space="preserve">. TÝDEN   </w:t>
      </w:r>
      <w:r w:rsidR="00FA3CE5">
        <w:rPr>
          <w:b/>
          <w:sz w:val="32"/>
          <w:szCs w:val="32"/>
        </w:rPr>
        <w:t>1</w:t>
      </w:r>
      <w:r w:rsidR="00A93586">
        <w:rPr>
          <w:b/>
          <w:sz w:val="32"/>
          <w:szCs w:val="32"/>
        </w:rPr>
        <w:t>8</w:t>
      </w:r>
      <w:r w:rsidR="00B04F3E">
        <w:rPr>
          <w:b/>
          <w:sz w:val="32"/>
          <w:szCs w:val="32"/>
        </w:rPr>
        <w:t>.</w:t>
      </w:r>
      <w:r w:rsidR="007D6049">
        <w:rPr>
          <w:b/>
          <w:sz w:val="32"/>
          <w:szCs w:val="32"/>
        </w:rPr>
        <w:t>-</w:t>
      </w:r>
      <w:r w:rsidR="00A93586">
        <w:rPr>
          <w:b/>
          <w:sz w:val="32"/>
          <w:szCs w:val="32"/>
        </w:rPr>
        <w:t>22</w:t>
      </w:r>
      <w:r w:rsidR="007D6049">
        <w:rPr>
          <w:b/>
          <w:sz w:val="32"/>
          <w:szCs w:val="32"/>
        </w:rPr>
        <w:t>.12.</w:t>
      </w:r>
      <w:r w:rsidR="00C90CE6" w:rsidRPr="0049477E">
        <w:rPr>
          <w:b/>
          <w:sz w:val="32"/>
          <w:szCs w:val="32"/>
        </w:rPr>
        <w:t>2023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6A3DCB7B" w:rsidR="003C0039" w:rsidRPr="007D6049" w:rsidRDefault="003C0039" w:rsidP="003C0039">
      <w:pPr>
        <w:jc w:val="center"/>
        <w:rPr>
          <w:b/>
          <w:sz w:val="24"/>
          <w:szCs w:val="24"/>
        </w:rPr>
      </w:pPr>
    </w:p>
    <w:p w14:paraId="4DDFD792" w14:textId="77777777" w:rsidR="008D196C" w:rsidRDefault="008D196C" w:rsidP="003C0039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 xml:space="preserve">21.12. vánoční učení </w:t>
      </w:r>
    </w:p>
    <w:p w14:paraId="5C321705" w14:textId="2F1676EB" w:rsidR="008D196C" w:rsidRDefault="008D196C" w:rsidP="003C0039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 xml:space="preserve">   + vánoční besídka po svačině do konce vyučování</w:t>
      </w:r>
    </w:p>
    <w:p w14:paraId="580FA8EB" w14:textId="7C58228B" w:rsidR="008E0CEA" w:rsidRPr="008E0CEA" w:rsidRDefault="008E0CEA" w:rsidP="003C0039">
      <w:pPr>
        <w:rPr>
          <w:sz w:val="36"/>
          <w:szCs w:val="36"/>
          <w:highlight w:val="yellow"/>
        </w:rPr>
      </w:pPr>
      <w:r w:rsidRPr="008E0CEA">
        <w:rPr>
          <w:sz w:val="36"/>
          <w:szCs w:val="36"/>
          <w:highlight w:val="yellow"/>
        </w:rPr>
        <w:t>22.12.- pátek – ředitelské volno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4C8F1D31" w14:textId="14A41420" w:rsidR="007D6049" w:rsidRDefault="002663D8" w:rsidP="007D6049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– </w:t>
      </w:r>
      <w:r w:rsidR="008D196C">
        <w:rPr>
          <w:b/>
          <w:sz w:val="24"/>
          <w:szCs w:val="24"/>
        </w:rPr>
        <w:t xml:space="preserve">opakování a procvičování </w:t>
      </w:r>
      <w:r w:rsidR="00FA3CE5">
        <w:rPr>
          <w:b/>
          <w:sz w:val="24"/>
          <w:szCs w:val="24"/>
        </w:rPr>
        <w:t>vyjmenovaných</w:t>
      </w:r>
      <w:r w:rsidR="008E0CEA">
        <w:rPr>
          <w:b/>
          <w:sz w:val="24"/>
          <w:szCs w:val="24"/>
        </w:rPr>
        <w:t xml:space="preserve"> slov po</w:t>
      </w:r>
      <w:r w:rsidR="008D196C">
        <w:rPr>
          <w:b/>
          <w:sz w:val="24"/>
          <w:szCs w:val="24"/>
        </w:rPr>
        <w:t xml:space="preserve"> B </w:t>
      </w:r>
      <w:proofErr w:type="gramStart"/>
      <w:r w:rsidR="008D196C">
        <w:rPr>
          <w:b/>
          <w:sz w:val="24"/>
          <w:szCs w:val="24"/>
        </w:rPr>
        <w:t xml:space="preserve">a </w:t>
      </w:r>
      <w:r w:rsidR="008E0CEA">
        <w:rPr>
          <w:b/>
          <w:sz w:val="24"/>
          <w:szCs w:val="24"/>
        </w:rPr>
        <w:t xml:space="preserve"> L</w:t>
      </w:r>
      <w:proofErr w:type="gramEnd"/>
      <w:r w:rsidR="008E0CEA">
        <w:rPr>
          <w:b/>
          <w:sz w:val="24"/>
          <w:szCs w:val="24"/>
        </w:rPr>
        <w:t xml:space="preserve"> </w:t>
      </w:r>
    </w:p>
    <w:p w14:paraId="27255765" w14:textId="77777777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8E0CEA">
        <w:rPr>
          <w:b/>
          <w:sz w:val="24"/>
          <w:szCs w:val="24"/>
        </w:rPr>
        <w:t>4</w:t>
      </w:r>
      <w:r w:rsidR="008D196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str.</w:t>
      </w:r>
      <w:r w:rsidR="008E0CEA">
        <w:rPr>
          <w:b/>
          <w:sz w:val="24"/>
          <w:szCs w:val="24"/>
        </w:rPr>
        <w:t>3</w:t>
      </w:r>
      <w:r w:rsidR="008D196C">
        <w:rPr>
          <w:b/>
          <w:sz w:val="24"/>
          <w:szCs w:val="24"/>
        </w:rPr>
        <w:t>4</w:t>
      </w:r>
    </w:p>
    <w:p w14:paraId="2134CF7D" w14:textId="652CFFED" w:rsidR="009B3E7A" w:rsidRPr="007D6049" w:rsidRDefault="008D196C" w:rsidP="007D6049">
      <w:pPr>
        <w:rPr>
          <w:rFonts w:ascii="Times New Roman" w:eastAsia="Calibri" w:hAnsi="Times New Roman"/>
          <w:bCs/>
          <w:sz w:val="24"/>
        </w:rPr>
      </w:pPr>
      <w:r>
        <w:rPr>
          <w:b/>
          <w:sz w:val="24"/>
          <w:szCs w:val="24"/>
        </w:rPr>
        <w:t>SLOH – rozvoj fantazie – VYMÝŠLÍME POHÁDKU</w:t>
      </w:r>
      <w:r w:rsidR="008B7B6C">
        <w:rPr>
          <w:b/>
          <w:sz w:val="24"/>
          <w:szCs w:val="24"/>
        </w:rPr>
        <w:t xml:space="preserve">  </w:t>
      </w:r>
      <w:r w:rsidR="00FD1E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ČJ-PS str.28</w:t>
      </w:r>
    </w:p>
    <w:p w14:paraId="0F423518" w14:textId="54A99CFC" w:rsidR="00F24F48" w:rsidRDefault="00B04F3E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Čít. </w:t>
      </w:r>
      <w:r w:rsidR="00ED33C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8E0CEA">
        <w:rPr>
          <w:b/>
          <w:sz w:val="24"/>
        </w:rPr>
        <w:t xml:space="preserve">vánoční </w:t>
      </w:r>
      <w:r w:rsidR="008D196C">
        <w:rPr>
          <w:b/>
          <w:sz w:val="24"/>
        </w:rPr>
        <w:t>texty</w:t>
      </w:r>
      <w:r w:rsidR="008E0CEA">
        <w:rPr>
          <w:b/>
          <w:sz w:val="24"/>
        </w:rPr>
        <w:t xml:space="preserve"> + čtení PIPI</w:t>
      </w:r>
      <w:r w:rsidR="008D196C">
        <w:rPr>
          <w:b/>
          <w:sz w:val="24"/>
        </w:rPr>
        <w:t xml:space="preserve"> + film PIPI slaví Vánoce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6C02E152" w14:textId="77777777" w:rsidR="006B7713" w:rsidRPr="00C24988" w:rsidRDefault="006B7713" w:rsidP="00ED33C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</w:p>
    <w:p w14:paraId="2800BB6A" w14:textId="00F1B848" w:rsidR="008E0CEA" w:rsidRDefault="002663D8" w:rsidP="000F2AEB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Mat</w:t>
      </w:r>
      <w:r>
        <w:rPr>
          <w:b/>
          <w:sz w:val="24"/>
          <w:szCs w:val="24"/>
        </w:rPr>
        <w:t xml:space="preserve"> – </w:t>
      </w:r>
      <w:r w:rsidR="00FA3CE5">
        <w:rPr>
          <w:b/>
          <w:sz w:val="24"/>
          <w:szCs w:val="24"/>
        </w:rPr>
        <w:t>NOVÁ</w:t>
      </w:r>
      <w:r w:rsidR="008E0CEA">
        <w:rPr>
          <w:b/>
          <w:sz w:val="24"/>
          <w:szCs w:val="24"/>
        </w:rPr>
        <w:t xml:space="preserve"> UČEBNIC</w:t>
      </w:r>
      <w:r w:rsidR="00FA3CE5">
        <w:rPr>
          <w:b/>
          <w:sz w:val="24"/>
          <w:szCs w:val="24"/>
        </w:rPr>
        <w:t>E</w:t>
      </w:r>
      <w:r w:rsidR="008E0CEA">
        <w:rPr>
          <w:b/>
          <w:sz w:val="24"/>
          <w:szCs w:val="24"/>
        </w:rPr>
        <w:t xml:space="preserve"> díl </w:t>
      </w:r>
      <w:r w:rsidR="00FA3CE5">
        <w:rPr>
          <w:b/>
          <w:sz w:val="24"/>
          <w:szCs w:val="24"/>
        </w:rPr>
        <w:t>2</w:t>
      </w:r>
      <w:r w:rsidR="008E0CEA">
        <w:rPr>
          <w:b/>
          <w:sz w:val="24"/>
          <w:szCs w:val="24"/>
        </w:rPr>
        <w:t>.</w:t>
      </w:r>
      <w:r w:rsidR="00FA361E">
        <w:rPr>
          <w:b/>
          <w:sz w:val="24"/>
          <w:szCs w:val="24"/>
        </w:rPr>
        <w:t xml:space="preserve"> do str.</w:t>
      </w:r>
      <w:r w:rsidR="00612E96">
        <w:rPr>
          <w:b/>
          <w:sz w:val="24"/>
          <w:szCs w:val="24"/>
        </w:rPr>
        <w:t>7</w:t>
      </w:r>
    </w:p>
    <w:p w14:paraId="6CAD56C9" w14:textId="6AFDA8E7" w:rsidR="003034B7" w:rsidRDefault="00FA361E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PŘIROZENÁ ČÍSLA DO 1000 – MODELOVÁNÍ MNOŽSTVÍ NA PŘEDMĚTECH </w:t>
      </w:r>
      <w:r w:rsidR="000734EE">
        <w:rPr>
          <w:b/>
          <w:sz w:val="24"/>
          <w:szCs w:val="24"/>
        </w:rPr>
        <w:t>(např.</w:t>
      </w:r>
      <w:r>
        <w:rPr>
          <w:b/>
          <w:sz w:val="24"/>
          <w:szCs w:val="24"/>
        </w:rPr>
        <w:t xml:space="preserve"> sirky)</w:t>
      </w:r>
    </w:p>
    <w:p w14:paraId="5E0256EA" w14:textId="543762D2" w:rsidR="00FA361E" w:rsidRDefault="00FA361E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Číselná osa do </w:t>
      </w:r>
      <w:r w:rsidR="000734EE">
        <w:rPr>
          <w:b/>
          <w:sz w:val="24"/>
          <w:szCs w:val="24"/>
        </w:rPr>
        <w:t>1000,</w:t>
      </w:r>
      <w:r>
        <w:rPr>
          <w:b/>
          <w:sz w:val="24"/>
          <w:szCs w:val="24"/>
        </w:rPr>
        <w:t xml:space="preserve"> správné čtení čísel, rozklad čísla na jednotky, desítky, stovky a tisíce</w:t>
      </w:r>
    </w:p>
    <w:p w14:paraId="6BD6E2C3" w14:textId="313CDF6F" w:rsidR="00612E96" w:rsidRDefault="00612E96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POROVNÁVÁNÍ ČÍSEL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0170951C" w14:textId="30F899B6" w:rsidR="00A93586" w:rsidRDefault="000734EE" w:rsidP="008E0CEA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PRV</w:t>
      </w:r>
      <w:r>
        <w:rPr>
          <w:b/>
          <w:sz w:val="24"/>
          <w:szCs w:val="24"/>
        </w:rPr>
        <w:t xml:space="preserve">: </w:t>
      </w:r>
      <w:r w:rsidR="00A93586">
        <w:rPr>
          <w:b/>
          <w:sz w:val="24"/>
          <w:szCs w:val="24"/>
        </w:rPr>
        <w:t>JAK ŽILI LIDÉ DŘÍVE str.23 + vánoční tradice</w:t>
      </w:r>
      <w:bookmarkStart w:id="0" w:name="_GoBack"/>
      <w:bookmarkEnd w:id="0"/>
    </w:p>
    <w:p w14:paraId="4A320A95" w14:textId="6221D9E7" w:rsidR="00D45DCD" w:rsidRDefault="00A93586" w:rsidP="008E0C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</w:t>
      </w:r>
      <w:r w:rsidR="00FA361E">
        <w:rPr>
          <w:b/>
          <w:sz w:val="24"/>
          <w:szCs w:val="24"/>
        </w:rPr>
        <w:t xml:space="preserve"> MĚŘENÍ ČASU str.22 – žáci už musí správně určit čas na digit. i ručičkových hodinách</w:t>
      </w:r>
    </w:p>
    <w:p w14:paraId="70171406" w14:textId="638D7165" w:rsidR="00612E96" w:rsidRPr="00A93586" w:rsidRDefault="00A93586" w:rsidP="00A9358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proofErr w:type="gramStart"/>
      <w:r w:rsidR="00713FAE" w:rsidRPr="00A93586">
        <w:rPr>
          <w:b/>
          <w:sz w:val="24"/>
          <w:szCs w:val="24"/>
        </w:rPr>
        <w:t>v</w:t>
      </w:r>
      <w:r w:rsidR="00612E96" w:rsidRPr="00A93586">
        <w:rPr>
          <w:b/>
          <w:sz w:val="24"/>
          <w:szCs w:val="24"/>
        </w:rPr>
        <w:t>ideo :</w:t>
      </w:r>
      <w:proofErr w:type="gramEnd"/>
      <w:r w:rsidR="00713FAE" w:rsidRPr="00A93586">
        <w:rPr>
          <w:b/>
          <w:sz w:val="24"/>
          <w:szCs w:val="24"/>
        </w:rPr>
        <w:t xml:space="preserve"> https://www.youtube.com/watch?v=O0Q8Z5qbCvo</w:t>
      </w:r>
    </w:p>
    <w:p w14:paraId="383AF18B" w14:textId="631D21FE" w:rsidR="000734EE" w:rsidRDefault="00A93586" w:rsidP="008E0C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2.video: </w:t>
      </w:r>
      <w:proofErr w:type="gramStart"/>
      <w:r w:rsidR="00612E96" w:rsidRPr="00612E96">
        <w:rPr>
          <w:b/>
          <w:sz w:val="24"/>
          <w:szCs w:val="24"/>
        </w:rPr>
        <w:t>https://www.google.com/search?q=MAT%C3%9DSKOVA+MATEMATIKA+UR%C4%8COV%C3%81N%C3%8D+%C4%8CASU&amp;rlz=1C1GCEA_enCZ931CZ931&amp;oq=MAT%C3%9DSKOVA+MATEMATIKA+UR%C4%8COV%C3%81N%C3%8D+%C4%8CASU&amp;aqs=chrome..</w:t>
      </w:r>
      <w:proofErr w:type="gramEnd"/>
      <w:r w:rsidR="00612E96" w:rsidRPr="00612E96">
        <w:rPr>
          <w:b/>
          <w:sz w:val="24"/>
          <w:szCs w:val="24"/>
        </w:rPr>
        <w:t>69i57j69i61l2.11068j0j7&amp;sourceid=chrome&amp;ie=UTF-8#fpstate=ive&amp;vld=cid:0fcb26fa,vid:h4jhLQs_oYI,st:0</w:t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5394B"/>
    <w:rsid w:val="000734EE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15FD3"/>
    <w:rsid w:val="00532C3F"/>
    <w:rsid w:val="00612E96"/>
    <w:rsid w:val="00644B73"/>
    <w:rsid w:val="00654038"/>
    <w:rsid w:val="00665DF9"/>
    <w:rsid w:val="006B7713"/>
    <w:rsid w:val="00713FAE"/>
    <w:rsid w:val="00721055"/>
    <w:rsid w:val="00733697"/>
    <w:rsid w:val="007542E1"/>
    <w:rsid w:val="007542F5"/>
    <w:rsid w:val="007D6049"/>
    <w:rsid w:val="00855671"/>
    <w:rsid w:val="008A04C2"/>
    <w:rsid w:val="008B7B6C"/>
    <w:rsid w:val="008D196C"/>
    <w:rsid w:val="008E0CEA"/>
    <w:rsid w:val="00903C14"/>
    <w:rsid w:val="009B3E7A"/>
    <w:rsid w:val="00A93586"/>
    <w:rsid w:val="00AD3495"/>
    <w:rsid w:val="00B04F3E"/>
    <w:rsid w:val="00B313D2"/>
    <w:rsid w:val="00B645E2"/>
    <w:rsid w:val="00B903DC"/>
    <w:rsid w:val="00BE2942"/>
    <w:rsid w:val="00C078A9"/>
    <w:rsid w:val="00C4679A"/>
    <w:rsid w:val="00C90CE6"/>
    <w:rsid w:val="00CE373B"/>
    <w:rsid w:val="00D45DCD"/>
    <w:rsid w:val="00D63AF8"/>
    <w:rsid w:val="00DA4C70"/>
    <w:rsid w:val="00ED33C3"/>
    <w:rsid w:val="00F24F48"/>
    <w:rsid w:val="00FA361E"/>
    <w:rsid w:val="00FA3CE5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c47003-00ee-4f8d-8aba-1422b6100128"/>
    <ds:schemaRef ds:uri="http://purl.org/dc/elements/1.1/"/>
    <ds:schemaRef ds:uri="http://schemas.microsoft.com/office/2006/metadata/properties"/>
    <ds:schemaRef ds:uri="2d23db89-9487-43c9-bd17-a083d35629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8</cp:revision>
  <dcterms:created xsi:type="dcterms:W3CDTF">2023-12-08T12:48:00Z</dcterms:created>
  <dcterms:modified xsi:type="dcterms:W3CDTF">2023-12-13T12:49:00Z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