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17"/>
        <w:gridCol w:w="574"/>
        <w:gridCol w:w="214"/>
        <w:gridCol w:w="230"/>
        <w:gridCol w:w="1017"/>
        <w:gridCol w:w="229"/>
        <w:gridCol w:w="674"/>
        <w:gridCol w:w="344"/>
        <w:gridCol w:w="558"/>
        <w:gridCol w:w="788"/>
        <w:gridCol w:w="344"/>
        <w:gridCol w:w="230"/>
        <w:gridCol w:w="902"/>
        <w:gridCol w:w="559"/>
        <w:gridCol w:w="559"/>
        <w:gridCol w:w="458"/>
        <w:gridCol w:w="1576"/>
      </w:tblGrid>
      <w:tr w:rsidR="00044C3B" w14:paraId="0FE555BF" w14:textId="77777777">
        <w:trPr>
          <w:trHeight w:hRule="exact" w:val="1017"/>
        </w:trPr>
        <w:tc>
          <w:tcPr>
            <w:tcW w:w="3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3E5DE9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7" w:type="dxa"/>
            <w:tcBorders>
              <w:top w:val="single" w:sz="10" w:space="0" w:color="000000"/>
              <w:bottom w:val="single" w:sz="10" w:space="0" w:color="000000"/>
            </w:tcBorders>
            <w:vAlign w:val="center"/>
          </w:tcPr>
          <w:p w14:paraId="6499707E" w14:textId="788BD3AB" w:rsidR="00044C3B" w:rsidRDefault="002009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442E13" wp14:editId="7E86C5EB">
                  <wp:extent cx="709295" cy="481965"/>
                  <wp:effectExtent l="0" t="0" r="0" b="635"/>
                  <wp:docPr id="1669245216" name="Obrázek 1" descr="Obsah obrázku klipart, logo, Grafika,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45216" name="Obrázek 1" descr="Obsah obrázku klipart, logo, Grafika, text&#10;&#10;Obsah generovaný pomocí AI může být nesprávný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D7D749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682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00EF2831" w14:textId="17B66D94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k plnění povinné školní docházky ve školním roce 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/202</w:t>
            </w:r>
            <w:r w:rsidR="00DD0FBB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7</w:t>
            </w:r>
          </w:p>
          <w:p w14:paraId="71E5972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 xml:space="preserve">Základní škola a Mateřská škola Litvínov, Podkrušnohorská 1589, okres Most </w:t>
            </w:r>
          </w:p>
        </w:tc>
      </w:tr>
      <w:tr w:rsidR="00044C3B" w14:paraId="4F788A9D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6C172879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044C3B" w14:paraId="1AFB4017" w14:textId="77777777">
        <w:trPr>
          <w:trHeight w:hRule="exact" w:val="458"/>
        </w:trPr>
        <w:tc>
          <w:tcPr>
            <w:tcW w:w="20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E6A8F2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398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307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45084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59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042B3A" w14:textId="023855B4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ZŠMŠ 5/202</w:t>
            </w:r>
            <w:r w:rsidR="002F608D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/ZŠ/Z</w:t>
            </w:r>
            <w:r w:rsidR="006410E5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</w:t>
            </w:r>
          </w:p>
        </w:tc>
      </w:tr>
      <w:tr w:rsidR="00044C3B" w14:paraId="5D1AD12B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3D67B0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68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3AE97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5C76C1E" w14:textId="77777777">
        <w:trPr>
          <w:trHeight w:hRule="exact" w:val="330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D74A2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6443A0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2729D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21975C3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2ED767D" w14:textId="77777777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E8B90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B26903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177A2F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B2AEE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41573F7" w14:textId="77777777">
        <w:trPr>
          <w:trHeight w:hRule="exact" w:val="329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AE782B0" w14:textId="49CC6D2E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</w:t>
            </w:r>
            <w:r w:rsidR="00465324">
              <w:rPr>
                <w:rFonts w:ascii="Arial" w:eastAsia="Arial" w:hAnsi="Arial" w:cs="Arial"/>
                <w:color w:val="000000"/>
                <w:spacing w:val="-2"/>
                <w:sz w:val="16"/>
              </w:rPr>
              <w:t>Š</w:t>
            </w:r>
            <w:r w:rsidR="00993470">
              <w:rPr>
                <w:rFonts w:ascii="Arial" w:eastAsia="Arial" w:hAnsi="Arial" w:cs="Arial"/>
                <w:color w:val="000000"/>
                <w:spacing w:val="-2"/>
                <w:sz w:val="16"/>
              </w:rPr>
              <w:t>-přesná adresa</w:t>
            </w:r>
          </w:p>
        </w:tc>
        <w:tc>
          <w:tcPr>
            <w:tcW w:w="462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E8D554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F0D7F9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3E505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2E24DD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60E7DFB" w14:textId="1CD28965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Cizí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jazyk v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MŠ (</w:t>
            </w:r>
            <w:r w:rsidR="00426AF6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jaký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503E9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21A87D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D92A0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3950722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148EF5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132AF5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63DBFB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9FB2A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34EFC0F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573F528E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044C3B" w14:paraId="3A5A640A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28A98E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AFDB22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A989D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019017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4E9E549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BC93D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580B8D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6409F4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82B0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CEA2E56" w14:textId="77777777">
        <w:trPr>
          <w:trHeight w:hRule="exact" w:val="330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C0E080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156943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181BBA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907F6A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18EB62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AEF645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CF2F955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2F00636C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044C3B" w14:paraId="2A577504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053F63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31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01968A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9CFE1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5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7134C0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A27E4DC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830EC32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31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7E240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DE00EB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7A182E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067EE48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78398F3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052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E8F719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06EEA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4FF3DE4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EF5FB8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DBFC15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43C9271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3E2D204A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044C3B" w14:paraId="5CC2CBE1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CAF7E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468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9546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4BEBA4D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8145539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468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16476A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CCCAC46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73FDDB22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044C3B" w14:paraId="378E49CF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2F9DC4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4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683C0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774E1CD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A075D2C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D89A3B5" w14:textId="77777777">
        <w:trPr>
          <w:trHeight w:hRule="exact" w:val="329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8B2687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E3DA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D70E245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EA57BC2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593C57E2" w14:textId="77777777">
        <w:trPr>
          <w:trHeight w:hRule="exact" w:val="344"/>
        </w:trPr>
        <w:tc>
          <w:tcPr>
            <w:tcW w:w="2249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45A35B1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3CA8019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AA10CC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3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F743C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0CC56AB1" w14:textId="77777777">
        <w:trPr>
          <w:trHeight w:hRule="exact" w:val="344"/>
        </w:trPr>
        <w:tc>
          <w:tcPr>
            <w:tcW w:w="8683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7B04576F" w14:textId="031E8CD1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ano – popis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/ ne)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09B3176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251D2A3F" w14:textId="77777777">
        <w:trPr>
          <w:trHeight w:hRule="exact" w:val="55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C9AAE4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ADCE513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AEA72CC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3F42F9F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077D3EB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1E0E67A6" w14:textId="77777777">
        <w:trPr>
          <w:trHeight w:hRule="exact" w:val="329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374CF2E1" w14:textId="309FAE3A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Zvláštní dovednosti, které dítě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projevilo (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popis, např. čtení, psaní, umělecké sklony, matematické vlohy aj.)</w:t>
            </w:r>
          </w:p>
        </w:tc>
      </w:tr>
      <w:tr w:rsidR="00044C3B" w14:paraId="22B1D12A" w14:textId="77777777">
        <w:trPr>
          <w:trHeight w:hRule="exact" w:val="573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29AB10D7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373FF660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AB1EF8F" w14:textId="77777777" w:rsidR="00044C3B" w:rsidRDefault="0027379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044C3B" w14:paraId="248A157C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2BDB87E9" w14:textId="105829EF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Žádost o zařazení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do školní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družiny (ano / ne)</w:t>
            </w:r>
          </w:p>
        </w:tc>
        <w:tc>
          <w:tcPr>
            <w:tcW w:w="1247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F9B09E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8F94F00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20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F58964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9B46D59" w14:textId="77777777">
        <w:trPr>
          <w:trHeight w:hRule="exact" w:val="344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6066FAE8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</w:t>
            </w:r>
          </w:p>
        </w:tc>
      </w:tr>
      <w:tr w:rsidR="00044C3B" w14:paraId="5D3B2A42" w14:textId="77777777">
        <w:trPr>
          <w:trHeight w:hRule="exact" w:val="558"/>
        </w:trPr>
        <w:tc>
          <w:tcPr>
            <w:tcW w:w="10717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9D3CBB8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6192F2CB" w14:textId="77777777">
        <w:trPr>
          <w:trHeight w:hRule="exact" w:val="344"/>
        </w:trPr>
        <w:tc>
          <w:tcPr>
            <w:tcW w:w="3496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41D10CB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0BE1305B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5908DA2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43A6658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7676418" w14:textId="77777777">
        <w:trPr>
          <w:trHeight w:hRule="exact" w:val="330"/>
        </w:trPr>
        <w:tc>
          <w:tcPr>
            <w:tcW w:w="247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5D793966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264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E9BEE3A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5974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0F0ED754" w14:textId="77777777" w:rsidR="00044C3B" w:rsidRDefault="0027379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obou zákonných zástupců dítěte</w:t>
            </w:r>
          </w:p>
        </w:tc>
      </w:tr>
      <w:tr w:rsidR="00044C3B" w14:paraId="2495DBA4" w14:textId="77777777">
        <w:trPr>
          <w:trHeight w:hRule="exact" w:val="673"/>
        </w:trPr>
        <w:tc>
          <w:tcPr>
            <w:tcW w:w="2479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6477B77F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5FC7679D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974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7FDEE220" w14:textId="77777777" w:rsidR="00044C3B" w:rsidRDefault="00044C3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44C3B" w14:paraId="41FA2311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10" w:space="0" w:color="000000"/>
            </w:tcBorders>
          </w:tcPr>
          <w:p w14:paraId="2417D95A" w14:textId="77777777" w:rsidR="00044C3B" w:rsidRDefault="00044C3B"/>
        </w:tc>
      </w:tr>
      <w:tr w:rsidR="00044C3B" w14:paraId="45B6E7D9" w14:textId="77777777">
        <w:trPr>
          <w:trHeight w:hRule="exact" w:val="902"/>
        </w:trPr>
        <w:tc>
          <w:tcPr>
            <w:tcW w:w="10717" w:type="dxa"/>
            <w:gridSpan w:val="18"/>
            <w:shd w:val="clear" w:color="auto" w:fill="FFFFFF"/>
            <w:tcMar>
              <w:left w:w="29" w:type="dxa"/>
            </w:tcMar>
          </w:tcPr>
          <w:p w14:paraId="3420270E" w14:textId="78C26BFC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F06245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508722CB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6B4EB65C" w14:textId="77777777" w:rsidR="00044C3B" w:rsidRDefault="0027379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14E95690" w14:textId="77777777" w:rsidR="00273798" w:rsidRDefault="00273798"/>
    <w:sectPr w:rsidR="00273798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3B"/>
    <w:rsid w:val="00044C3B"/>
    <w:rsid w:val="000A418B"/>
    <w:rsid w:val="002009C6"/>
    <w:rsid w:val="00257629"/>
    <w:rsid w:val="00273798"/>
    <w:rsid w:val="002F608D"/>
    <w:rsid w:val="00415F88"/>
    <w:rsid w:val="00426AF6"/>
    <w:rsid w:val="00465324"/>
    <w:rsid w:val="004B5DB6"/>
    <w:rsid w:val="006410E5"/>
    <w:rsid w:val="00776AD7"/>
    <w:rsid w:val="007921AA"/>
    <w:rsid w:val="008177D7"/>
    <w:rsid w:val="00824E91"/>
    <w:rsid w:val="00847DBB"/>
    <w:rsid w:val="008E3FDF"/>
    <w:rsid w:val="00937B6C"/>
    <w:rsid w:val="00993470"/>
    <w:rsid w:val="00A2759B"/>
    <w:rsid w:val="00BC6A85"/>
    <w:rsid w:val="00BD5DD9"/>
    <w:rsid w:val="00DD0FBB"/>
    <w:rsid w:val="00F06245"/>
    <w:rsid w:val="00F10156"/>
    <w:rsid w:val="00F43B58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D25"/>
  <w15:docId w15:val="{D43C398F-43E8-4A4B-BEE0-330C31F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1751</Characters>
  <Application>Microsoft Office Word</Application>
  <DocSecurity>0</DocSecurity>
  <Lines>14</Lines>
  <Paragraphs>4</Paragraphs>
  <ScaleCrop>false</ScaleCrop>
  <Company>Stimulsoft Reports 2021.3.7 from 17 August 2021, .NET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Přihláška k zápisu (prázdná)</dc:title>
  <dc:subject>3ZŠ - Přihláška k zápisu (prázdná)</dc:subject>
  <dc:creator>Litvínov ZŠ a MŠ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Libuše Novotná Pokorná</cp:lastModifiedBy>
  <cp:revision>4</cp:revision>
  <dcterms:created xsi:type="dcterms:W3CDTF">2026-01-07T11:43:00Z</dcterms:created>
  <dcterms:modified xsi:type="dcterms:W3CDTF">2026-01-07T13:12:00Z</dcterms:modified>
</cp:coreProperties>
</file>